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531E5D">
        <w:rPr>
          <w:b/>
        </w:rPr>
        <w:t> 8</w:t>
      </w:r>
      <w:r w:rsidR="00411437">
        <w:rPr>
          <w:b/>
        </w:rPr>
        <w:t>.</w:t>
      </w:r>
      <w:r w:rsidR="00EC7F74">
        <w:rPr>
          <w:b/>
        </w:rPr>
        <w:t xml:space="preserve"> </w:t>
      </w:r>
      <w:r w:rsidR="00FD6442">
        <w:rPr>
          <w:b/>
        </w:rPr>
        <w:t>9</w:t>
      </w:r>
      <w:r w:rsidR="00411437">
        <w:rPr>
          <w:b/>
        </w:rPr>
        <w:t>.</w:t>
      </w:r>
      <w:r w:rsidR="00EC7F74">
        <w:rPr>
          <w:b/>
        </w:rPr>
        <w:t xml:space="preserve"> </w:t>
      </w:r>
      <w:r w:rsidR="0063363B">
        <w:rPr>
          <w:b/>
        </w:rPr>
        <w:t>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EA632A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210A1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Zdravotně-sociální péče</w:t>
      </w:r>
      <w:r w:rsidR="00213821">
        <w:rPr>
          <w:b/>
          <w:sz w:val="28"/>
          <w:szCs w:val="28"/>
        </w:rPr>
        <w:t xml:space="preserve"> – </w:t>
      </w:r>
      <w:r w:rsidR="004672A0">
        <w:rPr>
          <w:b/>
          <w:sz w:val="28"/>
          <w:szCs w:val="28"/>
        </w:rPr>
        <w:t>bakalářské</w:t>
      </w:r>
      <w:r w:rsidR="00213821">
        <w:rPr>
          <w:b/>
          <w:sz w:val="28"/>
          <w:szCs w:val="28"/>
        </w:rPr>
        <w:t xml:space="preserve"> </w:t>
      </w:r>
      <w:r w:rsidR="006B4D36"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7"/>
        <w:gridCol w:w="917"/>
        <w:gridCol w:w="1071"/>
        <w:gridCol w:w="1071"/>
        <w:gridCol w:w="1074"/>
        <w:gridCol w:w="1071"/>
        <w:gridCol w:w="536"/>
        <w:gridCol w:w="536"/>
        <w:gridCol w:w="1074"/>
        <w:gridCol w:w="1151"/>
        <w:gridCol w:w="1071"/>
        <w:gridCol w:w="1071"/>
        <w:gridCol w:w="1074"/>
        <w:gridCol w:w="1074"/>
        <w:gridCol w:w="1074"/>
        <w:gridCol w:w="1056"/>
      </w:tblGrid>
      <w:tr w:rsidR="006E3219" w:rsidRPr="00975B81" w:rsidTr="00FF0B83">
        <w:trPr>
          <w:trHeight w:val="1020"/>
        </w:trPr>
        <w:tc>
          <w:tcPr>
            <w:tcW w:w="152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48" w:type="pct"/>
            <w:gridSpan w:val="2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3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FF0B83" w:rsidRPr="00975B81" w:rsidTr="00FF0B83">
        <w:trPr>
          <w:trHeight w:val="1020"/>
        </w:trPr>
        <w:tc>
          <w:tcPr>
            <w:tcW w:w="152" w:type="pct"/>
            <w:vMerge w:val="restart"/>
            <w:shd w:val="clear" w:color="auto" w:fill="D9D9D9" w:themeFill="background1" w:themeFillShade="D9"/>
            <w:vAlign w:val="center"/>
          </w:tcPr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8.10.21</w:t>
            </w:r>
            <w:proofErr w:type="gramEnd"/>
          </w:p>
        </w:tc>
        <w:tc>
          <w:tcPr>
            <w:tcW w:w="348" w:type="pct"/>
            <w:vAlign w:val="center"/>
          </w:tcPr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FF0B83" w:rsidRPr="00975B81" w:rsidRDefault="00FF0B83" w:rsidP="00531E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gridSpan w:val="4"/>
            <w:vAlign w:val="center"/>
          </w:tcPr>
          <w:p w:rsidR="00FF0B83" w:rsidRDefault="00FF0B83" w:rsidP="00FF0B83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Právo 2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FF0B83" w:rsidRDefault="00FF0B83" w:rsidP="00FF0B8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Plachký</w:t>
            </w:r>
            <w:proofErr w:type="spellEnd"/>
          </w:p>
          <w:p w:rsidR="00FF0B83" w:rsidRPr="00975B81" w:rsidRDefault="00FF0B83" w:rsidP="00FF0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74" w:type="pct"/>
            <w:vAlign w:val="center"/>
          </w:tcPr>
          <w:p w:rsidR="00FF0B83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Komunitní péče – P</w:t>
            </w:r>
          </w:p>
          <w:p w:rsidR="00FF0B83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Hellerová</w:t>
            </w:r>
          </w:p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45" w:type="pct"/>
            <w:gridSpan w:val="3"/>
            <w:vAlign w:val="center"/>
          </w:tcPr>
          <w:p w:rsidR="00FF0B83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zdravotnictví, prevence, organizace a řízení – P</w:t>
            </w:r>
          </w:p>
          <w:p w:rsidR="00FF0B83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</w:t>
            </w:r>
            <w:proofErr w:type="spellEnd"/>
          </w:p>
          <w:p w:rsidR="00FF0B83" w:rsidRPr="00975B81" w:rsidRDefault="00FF0B83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41" w:type="pct"/>
            <w:gridSpan w:val="3"/>
            <w:vAlign w:val="center"/>
          </w:tcPr>
          <w:p w:rsidR="00FF0B83" w:rsidRDefault="00FF0B83" w:rsidP="00FF0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Souvislá odborná praxe a supervize V. – specializace zdravotně-soc. pracovník</w:t>
            </w:r>
          </w:p>
          <w:p w:rsidR="00FF0B83" w:rsidRPr="00975B81" w:rsidRDefault="00FF0B83" w:rsidP="00FF0B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D.           U12</w:t>
            </w:r>
          </w:p>
        </w:tc>
      </w:tr>
      <w:tr w:rsidR="00531E5D" w:rsidRPr="00975B81" w:rsidTr="00FF0B83">
        <w:trPr>
          <w:trHeight w:val="102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9.10.21</w:t>
            </w:r>
            <w:proofErr w:type="gramEnd"/>
          </w:p>
        </w:tc>
        <w:tc>
          <w:tcPr>
            <w:tcW w:w="348" w:type="pct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pct"/>
            <w:gridSpan w:val="3"/>
            <w:vAlign w:val="center"/>
          </w:tcPr>
          <w:p w:rsidR="00531E5D" w:rsidRDefault="00531E5D" w:rsidP="005C42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Komunitní péče – P</w:t>
            </w:r>
          </w:p>
          <w:p w:rsidR="00531E5D" w:rsidRDefault="00531E5D" w:rsidP="005C42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Kratochvílová </w:t>
            </w:r>
          </w:p>
          <w:p w:rsidR="00531E5D" w:rsidRPr="00975B81" w:rsidRDefault="00531E5D" w:rsidP="005C42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71" w:type="pct"/>
            <w:gridSpan w:val="4"/>
            <w:vAlign w:val="center"/>
          </w:tcPr>
          <w:p w:rsidR="00531E5D" w:rsidRDefault="00531E5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Kvality života a sociální determinanty zdraví – obecné teorie a měření – P</w:t>
            </w:r>
          </w:p>
          <w:p w:rsidR="00531E5D" w:rsidRDefault="00531E5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696" w:type="pct"/>
            <w:gridSpan w:val="2"/>
            <w:vAlign w:val="center"/>
          </w:tcPr>
          <w:p w:rsidR="00531E5D" w:rsidRDefault="00531E5D" w:rsidP="00531E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 pedagogiky a </w:t>
            </w: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pedagogiky</w:t>
            </w:r>
            <w:proofErr w:type="gram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531E5D" w:rsidRDefault="00531E5D" w:rsidP="00531E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531E5D" w:rsidRPr="00975B81" w:rsidRDefault="00531E5D" w:rsidP="00531E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49" w:type="pct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531E5D" w:rsidRPr="00975B81" w:rsidRDefault="00531E5D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C428A" w:rsidRPr="00975B81" w:rsidTr="00FF0B83">
        <w:trPr>
          <w:trHeight w:val="1020"/>
        </w:trPr>
        <w:tc>
          <w:tcPr>
            <w:tcW w:w="152" w:type="pct"/>
            <w:vMerge w:val="restart"/>
            <w:shd w:val="clear" w:color="auto" w:fill="D9D9D9" w:themeFill="background1" w:themeFillShade="D9"/>
            <w:vAlign w:val="center"/>
          </w:tcPr>
          <w:p w:rsidR="005C428A" w:rsidRPr="00975B81" w:rsidRDefault="005C428A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5C428A" w:rsidRPr="00975B81" w:rsidRDefault="005C428A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5C428A" w:rsidRPr="00975B81" w:rsidRDefault="005C428A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22.10.21</w:t>
            </w:r>
            <w:proofErr w:type="gramEnd"/>
          </w:p>
        </w:tc>
        <w:tc>
          <w:tcPr>
            <w:tcW w:w="1393" w:type="pct"/>
            <w:gridSpan w:val="4"/>
            <w:vAlign w:val="center"/>
          </w:tcPr>
          <w:p w:rsidR="005C428A" w:rsidRDefault="005C428A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 pedagogiky a </w:t>
            </w: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spellEnd"/>
            <w:r>
              <w:rPr>
                <w:b/>
                <w:sz w:val="20"/>
                <w:szCs w:val="20"/>
              </w:rPr>
              <w:t>. pedagogiky – P</w:t>
            </w:r>
          </w:p>
          <w:p w:rsidR="005C428A" w:rsidRDefault="005C428A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5C428A" w:rsidRPr="00975B81" w:rsidRDefault="005C428A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48" w:type="pct"/>
            <w:gridSpan w:val="2"/>
            <w:vAlign w:val="center"/>
          </w:tcPr>
          <w:p w:rsidR="005C428A" w:rsidRPr="00975B81" w:rsidRDefault="005C428A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gridSpan w:val="2"/>
            <w:vAlign w:val="center"/>
          </w:tcPr>
          <w:p w:rsidR="005C428A" w:rsidRDefault="005C428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Úvodní seminář k praxím</w:t>
            </w:r>
          </w:p>
          <w:p w:rsidR="005C428A" w:rsidRDefault="005C428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</w:t>
            </w:r>
          </w:p>
          <w:p w:rsidR="005C428A" w:rsidRPr="00975B81" w:rsidRDefault="005C428A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45" w:type="pct"/>
            <w:gridSpan w:val="3"/>
            <w:vAlign w:val="center"/>
          </w:tcPr>
          <w:p w:rsidR="005C428A" w:rsidRDefault="005C428A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Komunitní péče – P</w:t>
            </w:r>
          </w:p>
          <w:p w:rsidR="005C428A" w:rsidRDefault="005C428A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Kratochvílová </w:t>
            </w:r>
          </w:p>
          <w:p w:rsidR="005C428A" w:rsidRPr="00975B81" w:rsidRDefault="005C428A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41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zdravotnictví, prevence, organizace a řízení – P</w:t>
            </w:r>
          </w:p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5C428A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</w:tr>
      <w:tr w:rsidR="0063363B" w:rsidRPr="00975B81" w:rsidTr="00FF0B83">
        <w:trPr>
          <w:trHeight w:val="102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23.10.21</w:t>
            </w:r>
          </w:p>
        </w:tc>
        <w:tc>
          <w:tcPr>
            <w:tcW w:w="1393" w:type="pct"/>
            <w:gridSpan w:val="4"/>
            <w:vAlign w:val="center"/>
          </w:tcPr>
          <w:p w:rsidR="0063363B" w:rsidRDefault="006E321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sociálním vyloučením, osoby v krizi, etnické menšiny – P</w:t>
            </w:r>
          </w:p>
          <w:p w:rsidR="006E3219" w:rsidRDefault="006E321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6E3219" w:rsidRPr="00975B81" w:rsidRDefault="006E321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74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pct"/>
            <w:gridSpan w:val="4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Kvality života a sociální determinanty zdraví – obecné teorie a měření – 2P/2S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63363B" w:rsidRPr="00975B81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          11,30-14,45 h</w:t>
            </w: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363B" w:rsidRPr="00975B81" w:rsidTr="00FF0B83">
        <w:trPr>
          <w:trHeight w:val="1020"/>
        </w:trPr>
        <w:tc>
          <w:tcPr>
            <w:tcW w:w="152" w:type="pct"/>
            <w:vMerge w:val="restar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63363B" w:rsidRPr="00975B81" w:rsidRDefault="0063363B" w:rsidP="006854A0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5.11.21</w:t>
            </w:r>
          </w:p>
        </w:tc>
        <w:tc>
          <w:tcPr>
            <w:tcW w:w="1393" w:type="pct"/>
            <w:gridSpan w:val="4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zdravotnictví, prevence, organizace a řízení – P</w:t>
            </w:r>
          </w:p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</w:t>
            </w:r>
            <w:proofErr w:type="spellEnd"/>
          </w:p>
          <w:p w:rsidR="0063363B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48" w:type="pct"/>
            <w:gridSpan w:val="2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pct"/>
            <w:gridSpan w:val="4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Komunitní péče – P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Kratochvílová </w:t>
            </w:r>
          </w:p>
          <w:p w:rsidR="0063363B" w:rsidRPr="00975B81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390" w:type="pct"/>
            <w:gridSpan w:val="4"/>
            <w:vAlign w:val="center"/>
          </w:tcPr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Právo 2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Prouza</w:t>
            </w:r>
          </w:p>
          <w:p w:rsidR="0063363B" w:rsidRP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</w:tr>
      <w:tr w:rsidR="0063363B" w:rsidRPr="00975B81" w:rsidTr="00FF0B83">
        <w:trPr>
          <w:trHeight w:val="102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63363B" w:rsidRPr="00975B81" w:rsidRDefault="0063363B" w:rsidP="006854A0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6.11.21</w:t>
            </w:r>
          </w:p>
        </w:tc>
        <w:tc>
          <w:tcPr>
            <w:tcW w:w="1045" w:type="pct"/>
            <w:gridSpan w:val="3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 pedagogiky a </w:t>
            </w: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spellEnd"/>
            <w:r>
              <w:rPr>
                <w:b/>
                <w:sz w:val="20"/>
                <w:szCs w:val="20"/>
              </w:rPr>
              <w:t>. pedagogiky – P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63363B" w:rsidRPr="00975B81" w:rsidRDefault="000A71E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045" w:type="pct"/>
            <w:gridSpan w:val="4"/>
            <w:vAlign w:val="center"/>
          </w:tcPr>
          <w:p w:rsidR="0063363B" w:rsidRDefault="004876E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 – P</w:t>
            </w:r>
          </w:p>
          <w:p w:rsidR="004876E2" w:rsidRDefault="00FD6442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4876E2" w:rsidRPr="00975B81" w:rsidRDefault="000A71E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74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1"/>
      </w:tblGrid>
      <w:tr w:rsidR="007F1C4C" w:rsidRPr="00975B81" w:rsidTr="004876E2">
        <w:trPr>
          <w:trHeight w:val="427"/>
        </w:trPr>
        <w:tc>
          <w:tcPr>
            <w:tcW w:w="154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975B81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75B81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63363B" w:rsidRPr="00975B81" w:rsidTr="0063363B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63363B" w:rsidRPr="00975B81" w:rsidRDefault="0063363B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19.11.21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 pedagogiky a </w:t>
            </w: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pedagogiky</w:t>
            </w:r>
            <w:proofErr w:type="gram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63363B" w:rsidRPr="00975B81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1050" w:type="pct"/>
            <w:gridSpan w:val="3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sociálním vyloučením, osoby v krizi, etnické menšiny – P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63363B" w:rsidRPr="00975B81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SJ2</w:t>
            </w: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Komunitní péče – P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Kratochvílová </w:t>
            </w:r>
          </w:p>
          <w:p w:rsidR="0063363B" w:rsidRPr="00975B81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698" w:type="pct"/>
            <w:gridSpan w:val="2"/>
            <w:vAlign w:val="center"/>
          </w:tcPr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Právo 2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Prouza</w:t>
            </w:r>
          </w:p>
          <w:p w:rsidR="0063363B" w:rsidRP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</w:tr>
      <w:tr w:rsidR="0063363B" w:rsidRPr="00975B81" w:rsidTr="0063363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20.11.21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Právo 2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975B81" w:rsidRDefault="00411437" w:rsidP="00975B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Plachký</w:t>
            </w:r>
            <w:proofErr w:type="spellEnd"/>
          </w:p>
          <w:p w:rsidR="0063363B" w:rsidRP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1050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 – S</w:t>
            </w:r>
          </w:p>
          <w:p w:rsidR="00FD6442" w:rsidRDefault="00FD6442" w:rsidP="00FD64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63363B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6A04" w:rsidRPr="00975B81" w:rsidTr="00E16A04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E16A04" w:rsidRPr="00975B81" w:rsidRDefault="00E16A04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E16A04" w:rsidRPr="00975B81" w:rsidRDefault="00E16A04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E16A04" w:rsidRPr="00975B81" w:rsidRDefault="00E16A04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3.12.21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E16A04" w:rsidRDefault="00E16A0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Kvality života a sociální determinanty zdraví – obecné teorie a měření – S</w:t>
            </w:r>
          </w:p>
          <w:p w:rsidR="00E16A04" w:rsidRDefault="00E16A0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E16A04" w:rsidRPr="00975B81" w:rsidRDefault="00E16A0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         7,40-10,00 h</w:t>
            </w:r>
          </w:p>
        </w:tc>
        <w:tc>
          <w:tcPr>
            <w:tcW w:w="1050" w:type="pct"/>
            <w:gridSpan w:val="3"/>
            <w:vAlign w:val="center"/>
          </w:tcPr>
          <w:p w:rsidR="00E16A04" w:rsidRDefault="00E16A0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sociálním vyloučením, osoby v krizi, etnické menšiny – P</w:t>
            </w:r>
          </w:p>
          <w:p w:rsidR="00E16A04" w:rsidRDefault="00E16A0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E16A04" w:rsidRPr="00975B81" w:rsidRDefault="00E16A04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        10,30-13,00 h</w:t>
            </w:r>
          </w:p>
        </w:tc>
        <w:tc>
          <w:tcPr>
            <w:tcW w:w="700" w:type="pct"/>
            <w:gridSpan w:val="2"/>
            <w:vAlign w:val="center"/>
          </w:tcPr>
          <w:p w:rsidR="00E16A04" w:rsidRDefault="00E16A04" w:rsidP="00E16A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soc. vyloučením, osoby v krizi, etnické menšiny – S</w:t>
            </w:r>
          </w:p>
          <w:p w:rsidR="00E16A04" w:rsidRDefault="00E16A04" w:rsidP="00E16A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E16A04" w:rsidRPr="00975B81" w:rsidRDefault="00E16A04" w:rsidP="00E16A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SJ1     13,10-14,45 h</w:t>
            </w:r>
          </w:p>
        </w:tc>
        <w:tc>
          <w:tcPr>
            <w:tcW w:w="350" w:type="pct"/>
            <w:vAlign w:val="center"/>
          </w:tcPr>
          <w:p w:rsidR="00E16A04" w:rsidRPr="00975B81" w:rsidRDefault="00E16A04" w:rsidP="006E32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pct"/>
            <w:gridSpan w:val="4"/>
            <w:vAlign w:val="center"/>
          </w:tcPr>
          <w:p w:rsidR="00E16A04" w:rsidRDefault="00E16A04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 – 2P/2S</w:t>
            </w:r>
          </w:p>
          <w:p w:rsidR="00E16A04" w:rsidRDefault="00E16A04" w:rsidP="00FD64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E16A04" w:rsidRPr="00975B81" w:rsidRDefault="00E16A04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</w:tr>
      <w:tr w:rsidR="0063363B" w:rsidRPr="00975B81" w:rsidTr="0063363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63363B" w:rsidRPr="00975B81" w:rsidRDefault="0063363B" w:rsidP="006854A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4.12.21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Souvislá odborná praxe a supervize V. – specializace zdravotně-soc. pracovník</w:t>
            </w:r>
          </w:p>
          <w:p w:rsidR="004876E2" w:rsidRDefault="00194AB4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D.</w:t>
            </w:r>
          </w:p>
          <w:p w:rsidR="0063363B" w:rsidRPr="00975B81" w:rsidRDefault="00D53AC9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1050" w:type="pct"/>
            <w:gridSpan w:val="3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 pedagogiky a </w:t>
            </w:r>
            <w:proofErr w:type="spellStart"/>
            <w:r>
              <w:rPr>
                <w:b/>
                <w:sz w:val="20"/>
                <w:szCs w:val="20"/>
              </w:rPr>
              <w:t>spec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sz w:val="20"/>
                <w:szCs w:val="20"/>
              </w:rPr>
              <w:t>pedagogiky</w:t>
            </w:r>
            <w:proofErr w:type="gramEnd"/>
            <w:r>
              <w:rPr>
                <w:b/>
                <w:sz w:val="20"/>
                <w:szCs w:val="20"/>
              </w:rPr>
              <w:t xml:space="preserve"> – P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Švestková</w:t>
            </w:r>
          </w:p>
          <w:p w:rsidR="0063363B" w:rsidRPr="00975B81" w:rsidRDefault="00D53AC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</w:t>
            </w: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363B" w:rsidRPr="00975B81" w:rsidTr="0063363B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63363B" w:rsidRPr="00975B81" w:rsidRDefault="0063363B" w:rsidP="006854A0">
            <w:pPr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17.12.21</w:t>
            </w:r>
            <w:proofErr w:type="gramEnd"/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4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 – S</w:t>
            </w:r>
          </w:p>
          <w:p w:rsidR="00FD6442" w:rsidRDefault="00FD6442" w:rsidP="00FD64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63363B" w:rsidRPr="00975B81" w:rsidRDefault="00E16A04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zdravotnictví, prevence, organizace a řízení – P</w:t>
            </w:r>
          </w:p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Kimmer</w:t>
            </w:r>
            <w:proofErr w:type="spellEnd"/>
          </w:p>
          <w:p w:rsidR="0063363B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1050" w:type="pct"/>
            <w:gridSpan w:val="3"/>
            <w:vAlign w:val="center"/>
          </w:tcPr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Právo 2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975B81" w:rsidRDefault="00411437" w:rsidP="00975B8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Plachký</w:t>
            </w:r>
            <w:proofErr w:type="spellEnd"/>
          </w:p>
          <w:p w:rsidR="0063363B" w:rsidRP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F1C4C" w:rsidRPr="00975B81" w:rsidTr="0063363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7F1C4C" w:rsidRPr="00975B81" w:rsidRDefault="006854A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18</w:t>
            </w:r>
            <w:r w:rsidR="00813879" w:rsidRPr="00975B81">
              <w:rPr>
                <w:b/>
                <w:sz w:val="20"/>
                <w:szCs w:val="20"/>
              </w:rPr>
              <w:t>.12</w:t>
            </w:r>
            <w:r w:rsidR="007F1C4C" w:rsidRPr="00975B81">
              <w:rPr>
                <w:b/>
                <w:sz w:val="20"/>
                <w:szCs w:val="20"/>
              </w:rPr>
              <w:t>.21</w:t>
            </w:r>
            <w:proofErr w:type="gramEnd"/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7F1C4C" w:rsidRPr="00975B81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3363B" w:rsidRPr="00975B81" w:rsidTr="0063363B">
        <w:trPr>
          <w:trHeight w:val="102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Pátek</w:t>
            </w:r>
          </w:p>
          <w:p w:rsidR="0063363B" w:rsidRPr="00975B81" w:rsidRDefault="0063363B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700" w:type="pct"/>
            <w:gridSpan w:val="2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Veřejné zdravotnictví, prevence, organizace a řízení – P</w:t>
            </w:r>
          </w:p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Prokešová</w:t>
            </w:r>
          </w:p>
          <w:p w:rsidR="0063363B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1050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 – S</w:t>
            </w:r>
          </w:p>
          <w:p w:rsidR="00FD6442" w:rsidRDefault="00FD6442" w:rsidP="00FD64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63363B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Sociální služby a péče o klienty se zdravotním postižením – S</w:t>
            </w:r>
          </w:p>
          <w:p w:rsidR="00FD6442" w:rsidRDefault="00FD6442" w:rsidP="00FD64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63363B" w:rsidRPr="00975B81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  <w:tc>
          <w:tcPr>
            <w:tcW w:w="1398" w:type="pct"/>
            <w:gridSpan w:val="4"/>
            <w:vAlign w:val="center"/>
          </w:tcPr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Právo 2</w:t>
            </w:r>
            <w:r>
              <w:rPr>
                <w:b/>
                <w:sz w:val="20"/>
                <w:szCs w:val="20"/>
              </w:rPr>
              <w:t xml:space="preserve"> – P</w:t>
            </w:r>
          </w:p>
          <w:p w:rsid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Prouza</w:t>
            </w:r>
          </w:p>
          <w:p w:rsidR="0063363B" w:rsidRPr="00975B81" w:rsidRDefault="00975B81" w:rsidP="00975B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</w:t>
            </w:r>
          </w:p>
        </w:tc>
      </w:tr>
      <w:tr w:rsidR="0063363B" w:rsidRPr="00975B81" w:rsidTr="0063363B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r w:rsidRPr="00975B81">
              <w:rPr>
                <w:b/>
                <w:sz w:val="20"/>
                <w:szCs w:val="20"/>
              </w:rPr>
              <w:t>Sobota</w:t>
            </w:r>
          </w:p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5B81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4876E2" w:rsidRDefault="004876E2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Souvislá odborná praxe a supervize V. – specializace zdravotně-soc. pracovník</w:t>
            </w:r>
          </w:p>
          <w:p w:rsidR="004876E2" w:rsidRDefault="00194AB4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 D.</w:t>
            </w:r>
          </w:p>
          <w:p w:rsidR="0063363B" w:rsidRPr="00975B81" w:rsidRDefault="00D53AC9" w:rsidP="004876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</w:p>
        </w:tc>
        <w:tc>
          <w:tcPr>
            <w:tcW w:w="1050" w:type="pct"/>
            <w:gridSpan w:val="3"/>
            <w:vAlign w:val="center"/>
          </w:tcPr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problematiky osob ohrožených sociálním vyloučením, osoby v krizi, etnické menšiny – S</w:t>
            </w:r>
          </w:p>
          <w:p w:rsidR="006E3219" w:rsidRDefault="006E321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Ondrášek </w:t>
            </w:r>
          </w:p>
          <w:p w:rsidR="0063363B" w:rsidRPr="00975B81" w:rsidRDefault="00D53AC9" w:rsidP="006E32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</w:t>
            </w:r>
            <w:bookmarkStart w:id="0" w:name="_GoBack"/>
            <w:bookmarkEnd w:id="0"/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63363B" w:rsidRPr="00975B81" w:rsidRDefault="0063363B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64345"/>
    <w:rsid w:val="000A71E4"/>
    <w:rsid w:val="000C1C33"/>
    <w:rsid w:val="00194AB4"/>
    <w:rsid w:val="00213821"/>
    <w:rsid w:val="00311B72"/>
    <w:rsid w:val="003B769A"/>
    <w:rsid w:val="003B788C"/>
    <w:rsid w:val="00411437"/>
    <w:rsid w:val="004210A1"/>
    <w:rsid w:val="00434137"/>
    <w:rsid w:val="004672A0"/>
    <w:rsid w:val="0047141D"/>
    <w:rsid w:val="004876E2"/>
    <w:rsid w:val="00531E5D"/>
    <w:rsid w:val="005C428A"/>
    <w:rsid w:val="0063363B"/>
    <w:rsid w:val="00640C04"/>
    <w:rsid w:val="006854A0"/>
    <w:rsid w:val="006B4D36"/>
    <w:rsid w:val="006E3219"/>
    <w:rsid w:val="006E58CA"/>
    <w:rsid w:val="007223DC"/>
    <w:rsid w:val="007D7E63"/>
    <w:rsid w:val="007F1C4C"/>
    <w:rsid w:val="00813879"/>
    <w:rsid w:val="00851E67"/>
    <w:rsid w:val="00891E2E"/>
    <w:rsid w:val="008E4705"/>
    <w:rsid w:val="00975B81"/>
    <w:rsid w:val="00D53AC9"/>
    <w:rsid w:val="00D606D7"/>
    <w:rsid w:val="00D70CAB"/>
    <w:rsid w:val="00DE5C95"/>
    <w:rsid w:val="00E16A04"/>
    <w:rsid w:val="00EA632A"/>
    <w:rsid w:val="00EC7F74"/>
    <w:rsid w:val="00FD6442"/>
    <w:rsid w:val="00FF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ED5C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482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14</cp:revision>
  <dcterms:created xsi:type="dcterms:W3CDTF">2021-02-23T09:17:00Z</dcterms:created>
  <dcterms:modified xsi:type="dcterms:W3CDTF">2021-09-08T12:02:00Z</dcterms:modified>
</cp:coreProperties>
</file>